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DBE1" w14:textId="77777777" w:rsidR="006B074D" w:rsidRPr="006B074D" w:rsidRDefault="006B074D" w:rsidP="006B074D">
      <w:pPr>
        <w:widowControl/>
        <w:shd w:val="clear" w:color="auto" w:fill="FFFFFF"/>
        <w:ind w:left="374" w:right="374"/>
        <w:jc w:val="center"/>
        <w:outlineLvl w:val="0"/>
        <w:rPr>
          <w:rFonts w:ascii="Arial" w:eastAsia="宋体" w:hAnsi="Arial" w:cs="Arial"/>
          <w:b/>
          <w:bCs/>
          <w:color w:val="333333"/>
          <w:kern w:val="36"/>
          <w:szCs w:val="21"/>
        </w:rPr>
      </w:pPr>
      <w:r w:rsidRPr="006B074D">
        <w:rPr>
          <w:rFonts w:ascii="Arial" w:eastAsia="宋体" w:hAnsi="Arial" w:cs="Arial"/>
          <w:b/>
          <w:bCs/>
          <w:color w:val="333333"/>
          <w:kern w:val="36"/>
          <w:sz w:val="30"/>
          <w:szCs w:val="30"/>
        </w:rPr>
        <w:t>易制</w:t>
      </w:r>
      <w:proofErr w:type="gramStart"/>
      <w:r w:rsidRPr="006B074D">
        <w:rPr>
          <w:rFonts w:ascii="Arial" w:eastAsia="宋体" w:hAnsi="Arial" w:cs="Arial"/>
          <w:b/>
          <w:bCs/>
          <w:color w:val="333333"/>
          <w:kern w:val="36"/>
          <w:sz w:val="30"/>
          <w:szCs w:val="30"/>
        </w:rPr>
        <w:t>爆</w:t>
      </w:r>
      <w:proofErr w:type="gramEnd"/>
      <w:r w:rsidRPr="006B074D">
        <w:rPr>
          <w:rFonts w:ascii="Arial" w:eastAsia="宋体" w:hAnsi="Arial" w:cs="Arial"/>
          <w:b/>
          <w:bCs/>
          <w:color w:val="333333"/>
          <w:kern w:val="36"/>
          <w:sz w:val="30"/>
          <w:szCs w:val="30"/>
        </w:rPr>
        <w:t>危险化学品目录（</w:t>
      </w:r>
      <w:r w:rsidRPr="006B074D">
        <w:rPr>
          <w:rFonts w:ascii="宋体" w:eastAsia="宋体" w:hAnsi="宋体" w:cs="Arial" w:hint="eastAsia"/>
          <w:b/>
          <w:bCs/>
          <w:color w:val="333333"/>
          <w:kern w:val="36"/>
          <w:sz w:val="30"/>
          <w:szCs w:val="30"/>
        </w:rPr>
        <w:t>2023</w:t>
      </w:r>
      <w:r w:rsidRPr="006B074D">
        <w:rPr>
          <w:rFonts w:ascii="Arial" w:eastAsia="宋体" w:hAnsi="Arial" w:cs="Arial" w:hint="eastAsia"/>
          <w:b/>
          <w:bCs/>
          <w:color w:val="333333"/>
          <w:kern w:val="36"/>
          <w:sz w:val="30"/>
          <w:szCs w:val="30"/>
        </w:rPr>
        <w:t>版</w:t>
      </w:r>
      <w:r w:rsidRPr="006B074D">
        <w:rPr>
          <w:rFonts w:ascii="Arial" w:eastAsia="宋体" w:hAnsi="Arial" w:cs="Arial"/>
          <w:b/>
          <w:bCs/>
          <w:color w:val="333333"/>
          <w:kern w:val="36"/>
          <w:sz w:val="30"/>
          <w:szCs w:val="30"/>
        </w:rPr>
        <w:t>）</w:t>
      </w:r>
    </w:p>
    <w:tbl>
      <w:tblPr>
        <w:tblW w:w="15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724"/>
        <w:gridCol w:w="2752"/>
        <w:gridCol w:w="1179"/>
        <w:gridCol w:w="5437"/>
      </w:tblGrid>
      <w:tr w:rsidR="006B074D" w:rsidRPr="006B074D" w14:paraId="6CF54786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5B357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1F9B8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品名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9D8C4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别名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1CBAD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CAS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38CBF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主要的燃爆危险性分类</w:t>
            </w:r>
          </w:p>
        </w:tc>
      </w:tr>
      <w:tr w:rsidR="006B074D" w:rsidRPr="006B074D" w14:paraId="7802CBAD" w14:textId="77777777" w:rsidTr="006B074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5D18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酸类</w:t>
            </w:r>
          </w:p>
        </w:tc>
      </w:tr>
      <w:tr w:rsidR="006B074D" w:rsidRPr="006B074D" w14:paraId="2E63DA62" w14:textId="77777777" w:rsidTr="006B074D">
        <w:trPr>
          <w:trHeight w:val="5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CA42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36E1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48D4E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DAE7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7697-37-2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EC0AB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7DDDBB85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DBB8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F8F9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发烟硝酸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48F7D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17D0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52583-42-3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5A45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5BCA7DBD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FE67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819B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高氯酸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浓度＞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72%]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0A40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过氯酸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1931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7601-90-3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5689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118EA1C7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6926E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C467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高氯酸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浓度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50%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～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72%]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878DD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65CA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AD65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60A0A6AA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09AA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3C855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高氯酸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浓度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≤50%]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4387D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042E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51A5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7F032EDB" w14:textId="77777777" w:rsidTr="006B074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6BBE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硝酸盐类</w:t>
            </w:r>
          </w:p>
        </w:tc>
      </w:tr>
      <w:tr w:rsidR="006B074D" w:rsidRPr="006B074D" w14:paraId="26F7BDF8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992A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AE2C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A1621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FA7C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7631-99-4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5966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4B280A8A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F90B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E6F4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ED6BE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137D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7757-79-1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677CB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27257211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9215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1760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8C4F4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88E4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7789-18-6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7C24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613F5372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95C03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B766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A8D16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350E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10377-60-3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33B1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30BB29FD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71380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FF2F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88F9A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9BE5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10124-37-5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70C2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259ECFD6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68A4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2B41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27220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104D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10042-76-9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2EC4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2A4FB1E1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8043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6395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1F759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AF52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10022-31-8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B177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0A37A682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7DE6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CCE5B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4BF4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二硝酸镍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B941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13138-45-9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ECF9C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1115D760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B80D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89EFF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71A30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4864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7761-88-8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FCF0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011BDABE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4283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76B2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647E1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0499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7779-88-6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52C2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0598D9C8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3673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A972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6463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FA7C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10099-74-8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40A3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71ED570F" w14:textId="77777777" w:rsidTr="006B074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777D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氯酸盐类</w:t>
            </w:r>
          </w:p>
        </w:tc>
      </w:tr>
      <w:tr w:rsidR="006B074D" w:rsidRPr="006B074D" w14:paraId="5AD337F8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1C02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4783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氯酸钠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3F791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D7AF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7775-09-9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381B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733D761A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08AC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497A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氯酸钠溶液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BEF50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A8A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9F6C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3*</w:t>
            </w:r>
          </w:p>
        </w:tc>
      </w:tr>
      <w:tr w:rsidR="006B074D" w:rsidRPr="006B074D" w14:paraId="371D1B82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8B1A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4A81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氯酸钾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1525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FF71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3811-04-9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63AD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42500C84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215E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DF68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氯酸钾溶液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6874E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B060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8221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3*</w:t>
            </w:r>
          </w:p>
        </w:tc>
      </w:tr>
      <w:tr w:rsidR="006B074D" w:rsidRPr="006B074D" w14:paraId="33BCD03B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D071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5966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氯酸铵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6FAB5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CA1C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10192-29-7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7600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爆炸物，不稳定爆炸物</w:t>
            </w:r>
          </w:p>
        </w:tc>
      </w:tr>
      <w:tr w:rsidR="006B074D" w:rsidRPr="006B074D" w14:paraId="5ABB3DE4" w14:textId="77777777" w:rsidTr="006B074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D246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高氯酸盐类</w:t>
            </w:r>
          </w:p>
        </w:tc>
      </w:tr>
      <w:tr w:rsidR="006B074D" w:rsidRPr="006B074D" w14:paraId="1AC4BF8E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23B0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E73C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高氯酸锂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C47A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过氯酸锂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67C1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7791-03-9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403D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28E65E57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559A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lastRenderedPageBreak/>
              <w:t>4. 2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CC51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高氯酸钠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2CFE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过氯酸钠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E15F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7601-89-0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CE6F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538160DA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DEEC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DDA2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高氯酸钾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5E04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过氯酸钾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AF2A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7778-74-7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B636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584DF692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D5D6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4A92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高氯酸铵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9551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过氯酸铵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2482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7790-98-9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77A48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爆炸物，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项</w:t>
            </w:r>
          </w:p>
          <w:p w14:paraId="647ADBC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0F9A9A9E" w14:textId="77777777" w:rsidTr="006B074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92F5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重铬酸盐类</w:t>
            </w:r>
          </w:p>
        </w:tc>
      </w:tr>
      <w:tr w:rsidR="006B074D" w:rsidRPr="006B074D" w14:paraId="11EB4BCC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A49B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B7CD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重铬酸锂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08817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1A13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13843-81-7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93748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5FBA2D04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78D4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3B12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重铬酸钠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05FF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红矾钠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E5A0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10588-01-9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17DF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6D9097D5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DECD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52B2C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重铬酸钾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1D74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红矾钾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DC91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7778-50-9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7631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1ED56E42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DAE9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03D4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重铬酸铵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AFBB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红矾铵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7AD8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7789-09-5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87B7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2*</w:t>
            </w:r>
          </w:p>
        </w:tc>
      </w:tr>
      <w:tr w:rsidR="006B074D" w:rsidRPr="006B074D" w14:paraId="26A60B64" w14:textId="77777777" w:rsidTr="006B074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38E4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过氧化物和超氧化物类</w:t>
            </w:r>
          </w:p>
        </w:tc>
      </w:tr>
      <w:tr w:rsidR="006B074D" w:rsidRPr="006B074D" w14:paraId="6E54254C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FCDD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57F0F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过氧化氢溶液（含量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&gt;8%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4215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双氧水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0499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7722-84-1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331A5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（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）含量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≥60%</w:t>
            </w:r>
          </w:p>
          <w:p w14:paraId="12A444FC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  <w:p w14:paraId="42F73A4F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（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20%≤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含量＜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60%</w:t>
            </w:r>
          </w:p>
          <w:p w14:paraId="2184CAD7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  <w:p w14:paraId="7E66537F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（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8%&lt;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含量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&lt;20%</w:t>
            </w:r>
          </w:p>
          <w:p w14:paraId="369E349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4166D12F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7C76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9786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C29C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二氧化锂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ACF5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12031-80-0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2258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327E168C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3DEC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7397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A344C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双氧化钠；二氧化钠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3080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1313-60-6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8883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213F8AD1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3C2A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lastRenderedPageBreak/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FCA6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39DD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二氧化钾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A25B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17014-71-0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54ED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64361EC7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D4A8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18F7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8867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二氧化镁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B67B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1335-26-8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691D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2969D93E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7965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EECC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E8D7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二氧化钙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5319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1305-79-9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D671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6FA5221B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BFF63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57BE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EA07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二氧化锶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F99E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1314-18-7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FF92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568ADD9F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A4BB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7602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0AC9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二氧化钡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A9A7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1304-29-6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581A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1FCC3C4C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4F85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760A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63614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二氧化锌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7914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1314-22-3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CF1F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7B0200D3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1EAB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6C77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F47F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过氧化氢尿素；过氧化氢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9CFB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124-43-6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25D4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498EA543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6A52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A7E7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过乙酸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含量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≤16%,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含水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≥39%,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含乙酸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≥15%,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含过氧化氢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≤24%,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含有稳定剂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1948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过醋酸；过氧乙酸；乙酰过氧化氢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B28C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79-21-0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917B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有机过氧化物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F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型</w:t>
            </w:r>
          </w:p>
        </w:tc>
      </w:tr>
      <w:tr w:rsidR="006B074D" w:rsidRPr="006B074D" w14:paraId="4418725B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6CB84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9A481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过乙酸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含量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≤43%,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含水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≥5%,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含乙酸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≥35%,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含过氧化氢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≤6%,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含有稳定剂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B8818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F9B7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8C8F6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  <w:p w14:paraId="7C7232E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有机过氧化物，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D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型</w:t>
            </w:r>
          </w:p>
        </w:tc>
      </w:tr>
      <w:tr w:rsidR="006B074D" w:rsidRPr="006B074D" w14:paraId="66486F66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7F92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F37A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过氧化二异丙苯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[52%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＜含量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≤100%]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792E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二枯基过氧化物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；硫化剂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DCP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C9F6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80-43-3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B542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有机过氧化物，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F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型</w:t>
            </w:r>
          </w:p>
        </w:tc>
      </w:tr>
      <w:tr w:rsidR="006B074D" w:rsidRPr="006B074D" w14:paraId="43E2E4C1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6995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546B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过氧化氢苯甲酰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5D4F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过苯甲酸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7A0F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93-59-4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79F3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有机过氧化物，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C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型</w:t>
            </w:r>
          </w:p>
        </w:tc>
      </w:tr>
      <w:tr w:rsidR="006B074D" w:rsidRPr="006B074D" w14:paraId="5ECBAE91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EA4B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2E4B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超氧化钠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C21DB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BBA4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12034-12-7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723F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3365ABB7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4E9D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B859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超氧化钾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FE8D1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9344E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12030-88-5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868B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70BDFD24" w14:textId="77777777" w:rsidTr="006B074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95BA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易燃物还原剂类</w:t>
            </w:r>
          </w:p>
        </w:tc>
      </w:tr>
      <w:tr w:rsidR="006B074D" w:rsidRPr="006B074D" w14:paraId="0843A80E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5485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5DC0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77E0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金属锂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B42F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7439-93-2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5B95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62A6D07D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2E12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4544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13F9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金属钠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0848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7440-23-5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9FE1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01157F44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9347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E5FA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2903E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金属钾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888F0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7440-09-7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33FD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00650A94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00AD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D1B0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37623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7E58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7439-95-4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DF49D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（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）粉末：自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热物质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  <w:p w14:paraId="725E132F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  <w:p w14:paraId="1E12DE59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（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）丸状、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旋屑或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带状：</w:t>
            </w:r>
          </w:p>
          <w:p w14:paraId="54E8C1F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1792BBF7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382F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D333B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镁铝粉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3C56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镁铝合金粉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7E22C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C8AD9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  <w:p w14:paraId="1F47910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自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热物质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4ABD2F43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1BC1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96B2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铝粉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0F5B7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F1D9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7429-90-5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ECE7E" w14:textId="77777777" w:rsidR="006B074D" w:rsidRPr="006B074D" w:rsidRDefault="006B074D" w:rsidP="006B074D">
            <w:pPr>
              <w:widowControl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（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）有涂层：易燃固体，类别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  <w:p w14:paraId="4F74B12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（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）无涂层：遇水放出易燃气体的物质和混合物，类别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3BB6F310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AEE1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DA10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硅铝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B7893A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816F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57485-31-1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5D19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20B4A204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78C9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1BE4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硅铝粉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D0B4C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3F4B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1489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6B074D" w:rsidRPr="006B074D" w14:paraId="6A2DED10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8298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EE59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硫磺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B4DE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8E55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7704-34-9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34AE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59A06C0E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C7AE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3753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锌尘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57B1A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07B6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7440-66-6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AC19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自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热物质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；遇水放出易燃气体的物质和混合物，类别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3CC86F5C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E3E8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0F0E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锌粉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5675D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B3825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5C9B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自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热物质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；遇水放出易燃气体的物质和混合物，类别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090B17D9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4FC41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E2FA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锌灰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775E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32F3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9519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3EDD1C2A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E901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A74E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金属锆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4BF9A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75B6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7440-67-7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B2E5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0CD98200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545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5983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金属锆粉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C77C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锆粉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D1CE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9C00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自燃固体，类别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19EF566C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CF43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1E75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六亚甲基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四胺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54DD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六甲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撑四胺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；乌洛托品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7614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100-97-0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CDC6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24546445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3374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BF0D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乙二胺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41AD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二氨基乙烷；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乙撑二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75C5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107-15-3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E371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1253D836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768A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6DAB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一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甲胺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无水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13E3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氨基甲烷；甲胺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DF7B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74-89-5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3FDF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易燃气体，类别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0D212074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486A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8D83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一</w:t>
            </w:r>
            <w:proofErr w:type="gramEnd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甲胺溶液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B50F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氨基甲烷溶液；甲胺溶液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D8977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F789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618F4E14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6CA9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71BD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硼氢化锂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49D5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氢硼化锂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3F07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16949-15-8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CB60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5526DE05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34FE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DF7D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硼氢化钠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9A43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氢硼化钠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C77F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16940-66-2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21C5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4DCA9437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0558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7E3BF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硼氢化钾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E57D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氢硼化钾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D351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13762-51-1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A869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遇水放出易燃气体的物质和混合物，类别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251B7BBC" w14:textId="77777777" w:rsidTr="006B074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4ECC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硝基化合物类</w:t>
            </w:r>
          </w:p>
        </w:tc>
      </w:tr>
      <w:tr w:rsidR="006B074D" w:rsidRPr="006B074D" w14:paraId="3122AC54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6AA0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6648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硝基甲烷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B648A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CBF4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75-52-5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2C2A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03C5279D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9F1A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9478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硝基乙烷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AAD8F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12FC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79-24-3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29D3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090507D4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D582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C7B4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二硝基甲苯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25731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7CB2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121-14-2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903D6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74D" w:rsidRPr="006B074D" w14:paraId="5A81C37A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A16C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7893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二硝基甲苯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79EB4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0412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606-20-2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11079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74D" w:rsidRPr="006B074D" w14:paraId="7958C7E9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5112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DF422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萘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FAD014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D625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605-71-0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34E1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10248B57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A2EE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543A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萘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2512A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081C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602-38-0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EF6F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7C110E38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251E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lastRenderedPageBreak/>
              <w:t>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C3DA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二硝基苯酚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干的或含水＜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6988B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6FB0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25550-58-7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89F3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爆炸物，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项</w:t>
            </w:r>
          </w:p>
        </w:tc>
      </w:tr>
      <w:tr w:rsidR="006B074D" w:rsidRPr="006B074D" w14:paraId="53FAD095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633F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B26C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二硝基苯酚溶液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A7CCC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29146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C0B50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74D" w:rsidRPr="006B074D" w14:paraId="2DA5BABB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0B9C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3AC0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二硝基苯酚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含水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≥15%]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AA2B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羟基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-2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1262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51-28-5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1F16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4CC5633A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95D0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24E6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二硝基苯酚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含水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≥15%]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77BA0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E5C4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329-71-5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7D22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3AADC981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C921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D7D6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二硝基苯酚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含水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≥15%]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BFEA34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878F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573-56-8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4D49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73C0775E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8298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D63A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二硝基苯酚钠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4C81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C428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1011-73-0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1867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爆炸物，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1.3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项</w:t>
            </w:r>
          </w:p>
        </w:tc>
      </w:tr>
      <w:tr w:rsidR="006B074D" w:rsidRPr="006B074D" w14:paraId="398D19B4" w14:textId="77777777" w:rsidTr="006B074D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03FD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9 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其他</w:t>
            </w:r>
          </w:p>
        </w:tc>
      </w:tr>
      <w:tr w:rsidR="006B074D" w:rsidRPr="006B074D" w14:paraId="778EA023" w14:textId="77777777" w:rsidTr="006B074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FF3FE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03CC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硝化纤维素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干的或含水（或乙醇）＜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25%]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9631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硝化棉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BEC7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9004-70-0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B22B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爆炸物，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项</w:t>
            </w:r>
          </w:p>
        </w:tc>
      </w:tr>
      <w:tr w:rsidR="006B074D" w:rsidRPr="006B074D" w14:paraId="6634D788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55A1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BBF28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硝化纤维素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含氮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≤12.6%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，含乙醇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≥25%]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27D0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3EF0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8580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745641FA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6CF4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9796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硝化纤维素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含氮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≤12.6%]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1C36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1046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9F9E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6F6F20DD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E1346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63D3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硝化纤维素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含水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≥25%]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708C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59795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4F81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6B074D" w:rsidRPr="006B074D" w14:paraId="4317760D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9E3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DAAD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硝化纤维素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含乙醇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≥25%]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1F25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94A7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585B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爆炸物，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1.3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项</w:t>
            </w:r>
          </w:p>
        </w:tc>
      </w:tr>
      <w:tr w:rsidR="006B074D" w:rsidRPr="006B074D" w14:paraId="549830B2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8AFE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055C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硝化纤维素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未改型的，或增塑的，含增塑剂＜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18%]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89E78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4B3E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3767D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爆炸物，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项</w:t>
            </w:r>
          </w:p>
        </w:tc>
      </w:tr>
      <w:tr w:rsidR="006B074D" w:rsidRPr="006B074D" w14:paraId="1B97F850" w14:textId="77777777" w:rsidTr="006B074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0B55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CA09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硝化纤维素溶液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含氮量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≤12.6%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，含硝化纤维素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≤55%]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952C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硝化棉溶液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EC91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8357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易燃液体，类别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44FCAAFE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DE5F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CD4FC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4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6-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二硝基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-2-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氨基苯酚钠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3724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苦氨酸钠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315F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831-52-7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F2D60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爆炸物，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1.3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项</w:t>
            </w:r>
          </w:p>
        </w:tc>
      </w:tr>
      <w:tr w:rsidR="006B074D" w:rsidRPr="006B074D" w14:paraId="493A82FB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8BA6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4AD8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119C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过锰酸钾；灰锰氧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616E6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7722-64-7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92CD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11297625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FC49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lastRenderedPageBreak/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5431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高锰酸钠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BEE0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过锰酸钠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F825A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10101-50-5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8D1E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6B074D" w:rsidRPr="006B074D" w14:paraId="45528669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61A37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8B9B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胍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8DC7A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硝酸亚氨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EDCA1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506-93-4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63020D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氧化性固体，类别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</w:t>
            </w:r>
          </w:p>
        </w:tc>
      </w:tr>
      <w:tr w:rsidR="006B074D" w:rsidRPr="006B074D" w14:paraId="30DDAC00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B543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BB029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水合</w:t>
            </w:r>
            <w:proofErr w:type="gramStart"/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1BC02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水合联氨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66B85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10217-52-4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7C282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74D" w:rsidRPr="006B074D" w14:paraId="479FC89F" w14:textId="77777777" w:rsidTr="006B074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C4D5F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D11964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2-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双（羟甲基）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3-</w:t>
            </w: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丙二醇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7F00B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季戊四醇、四羟甲基甲烷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079E3" w14:textId="77777777" w:rsidR="006B074D" w:rsidRPr="006B074D" w:rsidRDefault="006B074D" w:rsidP="006B074D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B074D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115-77-5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0D388" w14:textId="77777777" w:rsidR="006B074D" w:rsidRPr="006B074D" w:rsidRDefault="006B074D" w:rsidP="006B07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7E048C9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14:paraId="52553CBB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B074D">
        <w:rPr>
          <w:rFonts w:ascii="Arial" w:eastAsia="宋体" w:hAnsi="Arial" w:cs="Arial"/>
          <w:color w:val="333333"/>
          <w:kern w:val="0"/>
          <w:szCs w:val="21"/>
        </w:rPr>
        <w:t>注：</w:t>
      </w:r>
      <w:r w:rsidRPr="006B074D">
        <w:rPr>
          <w:rFonts w:ascii="Calibri" w:eastAsia="宋体" w:hAnsi="Calibri" w:cs="Calibri"/>
          <w:color w:val="333333"/>
          <w:kern w:val="0"/>
          <w:szCs w:val="21"/>
        </w:rPr>
        <w:t>1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、各栏目的含义：</w:t>
      </w:r>
    </w:p>
    <w:p w14:paraId="2B07B97C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B074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序号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：《易制爆危险化学品名录》（</w:t>
      </w:r>
      <w:r w:rsidRPr="006B074D">
        <w:rPr>
          <w:rFonts w:ascii="Calibri" w:eastAsia="宋体" w:hAnsi="Calibri" w:cs="Calibri"/>
          <w:color w:val="333333"/>
          <w:kern w:val="0"/>
          <w:szCs w:val="21"/>
        </w:rPr>
        <w:t>2017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年版）中化学品的顺序号。</w:t>
      </w:r>
    </w:p>
    <w:p w14:paraId="6263A4EF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B074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品名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：根据《化学命名原则》（</w:t>
      </w:r>
      <w:r w:rsidRPr="006B074D">
        <w:rPr>
          <w:rFonts w:ascii="Calibri" w:eastAsia="宋体" w:hAnsi="Calibri" w:cs="Calibri"/>
          <w:color w:val="333333"/>
          <w:kern w:val="0"/>
          <w:szCs w:val="21"/>
        </w:rPr>
        <w:t>1980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）确定的名称。</w:t>
      </w:r>
    </w:p>
    <w:p w14:paraId="23BB4B54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B074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别名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：除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品名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以外的其他名称，包括通用名、俗名等。</w:t>
      </w:r>
    </w:p>
    <w:p w14:paraId="63459B92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B074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B074D">
        <w:rPr>
          <w:rFonts w:ascii="Calibri" w:eastAsia="宋体" w:hAnsi="Calibri" w:cs="Calibri"/>
          <w:color w:val="333333"/>
          <w:kern w:val="0"/>
          <w:szCs w:val="21"/>
        </w:rPr>
        <w:t>CAS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号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：</w:t>
      </w:r>
      <w:r w:rsidRPr="006B074D">
        <w:rPr>
          <w:rFonts w:ascii="Calibri" w:eastAsia="宋体" w:hAnsi="Calibri" w:cs="Calibri"/>
          <w:color w:val="333333"/>
          <w:kern w:val="0"/>
          <w:szCs w:val="21"/>
        </w:rPr>
        <w:t>Chemical Abstract Service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的缩写，是美国化学文摘社对化学品的唯一登记号，是检索化学物质有关信息资料最常用的编号。</w:t>
      </w:r>
    </w:p>
    <w:p w14:paraId="006E29E0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B074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主要的燃爆危险性分类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：根据《化学品分类和标签规范》系列标准（</w:t>
      </w:r>
      <w:r w:rsidRPr="006B074D">
        <w:rPr>
          <w:rFonts w:ascii="Calibri" w:eastAsia="宋体" w:hAnsi="Calibri" w:cs="Calibri"/>
          <w:color w:val="333333"/>
          <w:kern w:val="0"/>
          <w:szCs w:val="21"/>
        </w:rPr>
        <w:t>GB30000.2-2013~GB30000.29.2013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）等国家标准，对某种化学品燃烧爆炸危险性进行的分类。</w:t>
      </w:r>
    </w:p>
    <w:p w14:paraId="1D493731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B074D">
        <w:rPr>
          <w:rFonts w:ascii="Calibri" w:eastAsia="宋体" w:hAnsi="Calibri" w:cs="Calibri"/>
          <w:color w:val="333333"/>
          <w:kern w:val="0"/>
          <w:szCs w:val="21"/>
        </w:rPr>
        <w:t>2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、除列明的条目外，无机盐类同时包括无水和含有结晶水的化合物。</w:t>
      </w:r>
    </w:p>
    <w:p w14:paraId="1CD70ADA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B074D">
        <w:rPr>
          <w:rFonts w:ascii="Calibri" w:eastAsia="宋体" w:hAnsi="Calibri" w:cs="Calibri"/>
          <w:color w:val="333333"/>
          <w:kern w:val="0"/>
          <w:szCs w:val="21"/>
        </w:rPr>
        <w:t>3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、混合物之外无含量说明的条目，是指该条目的工业产品或者纯度高于工业产品的化学品。</w:t>
      </w:r>
    </w:p>
    <w:p w14:paraId="00C80715" w14:textId="77777777" w:rsidR="006B074D" w:rsidRPr="006B074D" w:rsidRDefault="006B074D" w:rsidP="006B074D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B074D">
        <w:rPr>
          <w:rFonts w:ascii="Calibri" w:eastAsia="宋体" w:hAnsi="Calibri" w:cs="Calibri"/>
          <w:color w:val="333333"/>
          <w:kern w:val="0"/>
          <w:szCs w:val="21"/>
        </w:rPr>
        <w:t>4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、标记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B074D">
        <w:rPr>
          <w:rFonts w:ascii="Calibri" w:eastAsia="宋体" w:hAnsi="Calibri" w:cs="Calibri"/>
          <w:color w:val="333333"/>
          <w:kern w:val="0"/>
          <w:szCs w:val="21"/>
        </w:rPr>
        <w:t>*”</w:t>
      </w:r>
      <w:r w:rsidRPr="006B074D">
        <w:rPr>
          <w:rFonts w:ascii="Arial" w:eastAsia="宋体" w:hAnsi="Arial" w:cs="Arial"/>
          <w:color w:val="333333"/>
          <w:kern w:val="0"/>
          <w:szCs w:val="21"/>
        </w:rPr>
        <w:t>的类别，是指在有充分依据的条件下，该化学品可以采用更严格的类别。</w:t>
      </w:r>
    </w:p>
    <w:p w14:paraId="52B854A5" w14:textId="77777777" w:rsidR="0062778D" w:rsidRPr="006B074D" w:rsidRDefault="0062778D"/>
    <w:sectPr w:rsidR="0062778D" w:rsidRPr="006B074D" w:rsidSect="006B074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4D"/>
    <w:rsid w:val="0062778D"/>
    <w:rsid w:val="006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2EB2"/>
  <w15:chartTrackingRefBased/>
  <w15:docId w15:val="{EAA54679-DC8E-4845-9177-A120A0D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4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B07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4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B074D"/>
    <w:rPr>
      <w:b/>
      <w:bCs/>
    </w:rPr>
  </w:style>
  <w:style w:type="paragraph" w:styleId="a4">
    <w:name w:val="Normal (Web)"/>
    <w:basedOn w:val="a"/>
    <w:uiPriority w:val="99"/>
    <w:semiHidden/>
    <w:unhideWhenUsed/>
    <w:rsid w:val="006B0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6B0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2025-02-24T09:12:00Z</dcterms:created>
  <dcterms:modified xsi:type="dcterms:W3CDTF">2025-02-24T09:18:00Z</dcterms:modified>
</cp:coreProperties>
</file>